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4D" w:rsidRDefault="00B93D4D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15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B93D4D" w:rsidRDefault="00B93D4D">
      <w:pPr>
        <w:rPr>
          <w:rFonts w:ascii="Times New Roman" w:hAnsi="Century"/>
        </w:rPr>
      </w:pPr>
    </w:p>
    <w:p w:rsidR="00B93D4D" w:rsidRDefault="00B93D4D">
      <w:pPr>
        <w:jc w:val="center"/>
        <w:rPr>
          <w:rFonts w:ascii="Times New Roman" w:hAnsi="Century"/>
        </w:rPr>
      </w:pPr>
      <w:r>
        <w:rPr>
          <w:rFonts w:hAnsi="Century" w:hint="eastAsia"/>
          <w:spacing w:val="105"/>
        </w:rPr>
        <w:t>揚水施設廃止届出</w:t>
      </w:r>
      <w:r>
        <w:rPr>
          <w:rFonts w:hAnsi="Century" w:hint="eastAsia"/>
        </w:rPr>
        <w:t>書</w:t>
      </w:r>
    </w:p>
    <w:p w:rsidR="00B93D4D" w:rsidRDefault="00B93D4D">
      <w:pPr>
        <w:rPr>
          <w:rFonts w:ascii="Times New Roman" w:hAnsi="Century"/>
        </w:rPr>
      </w:pPr>
    </w:p>
    <w:p w:rsidR="00B93D4D" w:rsidRDefault="00B93D4D">
      <w:pPr>
        <w:jc w:val="right"/>
        <w:rPr>
          <w:rFonts w:ascii="Times New Roman" w:hAnsi="Century"/>
        </w:rPr>
      </w:pPr>
      <w:r>
        <w:rPr>
          <w:rFonts w:hAnsi="Century" w:hint="eastAsia"/>
        </w:rPr>
        <w:t>年　　月　　日</w:t>
      </w:r>
    </w:p>
    <w:p w:rsidR="00B93D4D" w:rsidRDefault="00B93D4D">
      <w:pPr>
        <w:rPr>
          <w:rFonts w:ascii="Times New Roman" w:hAnsi="Century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65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336"/>
        <w:gridCol w:w="756"/>
        <w:gridCol w:w="5179"/>
      </w:tblGrid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3D4D" w:rsidRDefault="00B93D4D" w:rsidP="00B93D4D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D4D" w:rsidRDefault="00B93D4D" w:rsidP="00B93D4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</w:t>
            </w:r>
            <w:r w:rsidR="00C679EE" w:rsidRPr="00C679EE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　</w:t>
            </w:r>
          </w:p>
          <w:p w:rsidR="00B93D4D" w:rsidRDefault="00C679EE" w:rsidP="00B93D4D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</w:t>
            </w:r>
            <w:r>
              <w:rPr>
                <w:rFonts w:hint="eastAsia"/>
                <w:spacing w:val="-52"/>
                <w:u w:val="single"/>
              </w:rPr>
              <w:t xml:space="preserve">　</w:t>
            </w:r>
            <w:r w:rsidR="00B93D4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B93D4D">
              <w:rPr>
                <w:rFonts w:hint="eastAsia"/>
                <w:u w:val="single"/>
              </w:rPr>
              <w:t xml:space="preserve">　　　　　　　　</w:t>
            </w:r>
          </w:p>
          <w:p w:rsidR="00B93D4D" w:rsidRDefault="00B93D4D" w:rsidP="00B93D4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</w:t>
            </w:r>
            <w:r w:rsidR="00C679EE" w:rsidRPr="00C679EE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</w:p>
          <w:p w:rsidR="00B93D4D" w:rsidRDefault="00B93D4D" w:rsidP="00B93D4D">
            <w:pPr>
              <w:jc w:val="right"/>
              <w:rPr>
                <w:rFonts w:ascii="Times New Roman" w:hAnsi="Times New Roman"/>
              </w:rPr>
            </w:pPr>
          </w:p>
          <w:p w:rsidR="00B93D4D" w:rsidRDefault="00C679EE" w:rsidP="00B93D4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</w:t>
            </w:r>
            <w:r>
              <w:rPr>
                <w:rFonts w:hint="eastAsia"/>
                <w:spacing w:val="-52"/>
                <w:u w:val="single"/>
              </w:rPr>
              <w:t xml:space="preserve">　</w:t>
            </w:r>
            <w:r w:rsidR="00B93D4D">
              <w:rPr>
                <w:rFonts w:hint="eastAsia"/>
                <w:u w:val="single"/>
              </w:rPr>
              <w:t xml:space="preserve">　　　　　</w:t>
            </w:r>
            <w:r w:rsidR="00C95987">
              <w:rPr>
                <w:rFonts w:hint="eastAsia"/>
                <w:u w:val="single"/>
              </w:rPr>
              <w:t xml:space="preserve">　　</w:t>
            </w:r>
            <w:r w:rsidR="00B93D4D"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3D4D" w:rsidRDefault="00B93D4D" w:rsidP="00B93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4D" w:rsidRDefault="00B93D4D" w:rsidP="00B93D4D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4D" w:rsidRDefault="00B93D4D" w:rsidP="00B93D4D">
            <w:pPr>
              <w:ind w:left="210" w:hanging="210"/>
              <w:textAlignment w:val="center"/>
            </w:pPr>
          </w:p>
          <w:p w:rsidR="00C95987" w:rsidRDefault="00C95987" w:rsidP="00B93D4D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3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3D4D" w:rsidRDefault="00B93D4D" w:rsidP="00B93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3D4D" w:rsidRDefault="00B93D4D" w:rsidP="00B93D4D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3D4D" w:rsidRDefault="00B93D4D" w:rsidP="00B93D4D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C679EE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</w:tc>
      </w:tr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8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3D4D" w:rsidRDefault="00B93D4D" w:rsidP="00B93D4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3D4D" w:rsidRDefault="00B93D4D" w:rsidP="00B93D4D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B93D4D" w:rsidRDefault="00B93D4D" w:rsidP="00B93D4D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</w:t>
            </w:r>
            <w:r w:rsidR="00C679EE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</w:p>
          <w:p w:rsidR="00B93D4D" w:rsidRDefault="00B93D4D" w:rsidP="00B93D4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</w:t>
            </w:r>
            <w:r w:rsidR="00C679EE" w:rsidRPr="00C679EE">
              <w:rPr>
                <w:rFonts w:hint="eastAsia"/>
                <w:spacing w:val="-52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  <w:p w:rsidR="00B93D4D" w:rsidRDefault="00B93D4D" w:rsidP="00B93D4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</w:t>
            </w:r>
            <w:r w:rsidR="00C679EE">
              <w:rPr>
                <w:rFonts w:hint="eastAsia"/>
                <w:spacing w:val="-52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</w:tc>
      </w:tr>
    </w:tbl>
    <w:p w:rsidR="00B93D4D" w:rsidRPr="00B93D4D" w:rsidRDefault="00B93D4D">
      <w:pPr>
        <w:rPr>
          <w:rFonts w:ascii="Times New Roman" w:hAnsi="Century"/>
        </w:rPr>
      </w:pPr>
    </w:p>
    <w:p w:rsidR="00B93D4D" w:rsidRDefault="00B93D4D">
      <w:pPr>
        <w:spacing w:after="100"/>
        <w:rPr>
          <w:rFonts w:ascii="Times New Roman" w:hAnsi="Century"/>
        </w:rPr>
      </w:pPr>
      <w:r>
        <w:rPr>
          <w:rFonts w:hAnsi="Century" w:hint="eastAsia"/>
        </w:rPr>
        <w:t xml:space="preserve">　揚水施設を廃止したので</w:t>
      </w:r>
      <w:r w:rsidR="00B22CBD">
        <w:rPr>
          <w:rFonts w:hAnsi="Century" w:hint="eastAsia"/>
        </w:rPr>
        <w:t>、</w:t>
      </w:r>
      <w:r>
        <w:rPr>
          <w:rFonts w:hAnsi="Century" w:hint="eastAsia"/>
        </w:rPr>
        <w:t>千葉市環境保全条例第</w:t>
      </w:r>
      <w:r>
        <w:rPr>
          <w:rFonts w:hAnsi="Century"/>
        </w:rPr>
        <w:t>52</w:t>
      </w:r>
      <w:r>
        <w:rPr>
          <w:rFonts w:hAnsi="Century" w:hint="eastAsia"/>
        </w:rPr>
        <w:t>条の規定により</w:t>
      </w:r>
      <w:r w:rsidR="00B22CBD">
        <w:rPr>
          <w:rFonts w:hAnsi="Century" w:hint="eastAsia"/>
        </w:rPr>
        <w:t>、</w:t>
      </w:r>
      <w:r>
        <w:rPr>
          <w:rFonts w:hAnsi="Century" w:hint="eastAsia"/>
        </w:rPr>
        <w:t>次のとおり届け出ます。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3465"/>
        <w:gridCol w:w="1470"/>
        <w:gridCol w:w="2190"/>
      </w:tblGrid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工場又は事業場の名称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工場又は事業場の所在地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許可の失効の事由</w:t>
            </w:r>
          </w:p>
          <w:p w:rsidR="00B93D4D" w:rsidRDefault="00B93D4D">
            <w:pPr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該当する番号を○で囲むこと。</w:t>
            </w:r>
            <w:r>
              <w:rPr>
                <w:rFonts w:hAnsi="Century"/>
              </w:rPr>
              <w:t>)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ind w:left="105" w:hanging="105"/>
              <w:rPr>
                <w:rFonts w:ascii="Times New Roman"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許可施設により</w:t>
            </w:r>
            <w:r w:rsidR="00B22CBD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地下水を採取することを廃止した。</w:t>
            </w:r>
          </w:p>
          <w:p w:rsidR="00B93D4D" w:rsidRDefault="00B93D4D">
            <w:pPr>
              <w:ind w:left="105" w:hanging="105"/>
              <w:rPr>
                <w:rFonts w:ascii="Times New Roman"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許可施設により</w:t>
            </w:r>
            <w:r w:rsidR="00B22CBD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採取する地下水を特定用途に供することを廃止した。</w:t>
            </w:r>
          </w:p>
          <w:p w:rsidR="00B93D4D" w:rsidRDefault="00B93D4D">
            <w:pPr>
              <w:ind w:left="105" w:hanging="105"/>
              <w:rPr>
                <w:rFonts w:ascii="Times New Roman"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許可施設を揚水施設に該当しないものとした。</w:t>
            </w:r>
          </w:p>
          <w:p w:rsidR="00B93D4D" w:rsidRDefault="00B93D4D">
            <w:pPr>
              <w:ind w:left="105" w:hanging="105"/>
              <w:rPr>
                <w:rFonts w:ascii="Times New Roman"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上記のほか</w:t>
            </w:r>
            <w:r w:rsidR="00B22CBD">
              <w:rPr>
                <w:rFonts w:hAnsi="Century" w:hint="eastAsia"/>
              </w:rPr>
              <w:t>、</w:t>
            </w:r>
            <w:r>
              <w:rPr>
                <w:rFonts w:hAnsi="Century" w:hint="eastAsia"/>
              </w:rPr>
              <w:t>許可施設を廃止した。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spacing w:before="180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4D" w:rsidRDefault="00B93D4D" w:rsidP="00032E67">
            <w:pPr>
              <w:spacing w:before="120"/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  <w:trHeight w:val="1326"/>
        </w:trPr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jc w:val="distribute"/>
              <w:rPr>
                <w:rFonts w:ascii="Times New Roman" w:hAnsi="Century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</w:p>
        </w:tc>
        <w:tc>
          <w:tcPr>
            <w:tcW w:w="36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4D" w:rsidRDefault="00B93D4D">
            <w:pPr>
              <w:spacing w:before="100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廃止の理由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</w:p>
        </w:tc>
      </w:tr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廃止の年月日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</w:p>
        </w:tc>
      </w:tr>
      <w:tr w:rsidR="00B93D4D" w:rsidTr="00032E67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jc w:val="distribute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許可証又は届出受理書の交付年月日及び番号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許可証</w:t>
            </w:r>
          </w:p>
          <w:p w:rsidR="00B93D4D" w:rsidRDefault="00B93D4D">
            <w:pPr>
              <w:pStyle w:val="a3"/>
              <w:rPr>
                <w:rFonts w:ascii="Times New Roman" w:hAnsi="Times New Roman"/>
              </w:rPr>
            </w:pPr>
            <w:r>
              <w:rPr>
                <w:rFonts w:hint="eastAsia"/>
              </w:rPr>
              <w:t>年　　月　　日　第　　　号</w:t>
            </w:r>
          </w:p>
          <w:p w:rsidR="00B93D4D" w:rsidRDefault="00B93D4D">
            <w:pPr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受理書</w:t>
            </w:r>
          </w:p>
          <w:p w:rsidR="00B93D4D" w:rsidRDefault="00B93D4D">
            <w:pPr>
              <w:jc w:val="right"/>
              <w:rPr>
                <w:rFonts w:ascii="Times New Roman" w:hAnsi="Century"/>
              </w:rPr>
            </w:pPr>
            <w:r>
              <w:rPr>
                <w:rFonts w:hAnsi="Century" w:hint="eastAsia"/>
              </w:rPr>
              <w:t>年　　月　　日　第　　　号</w:t>
            </w:r>
          </w:p>
        </w:tc>
        <w:tc>
          <w:tcPr>
            <w:tcW w:w="36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D4D" w:rsidRDefault="00B93D4D">
            <w:pPr>
              <w:rPr>
                <w:rFonts w:ascii="Times New Roman" w:hAnsi="Century"/>
              </w:rPr>
            </w:pPr>
          </w:p>
        </w:tc>
      </w:tr>
    </w:tbl>
    <w:p w:rsidR="00B93D4D" w:rsidRDefault="00B93D4D">
      <w:pPr>
        <w:rPr>
          <w:rFonts w:ascii="Times New Roman" w:hAnsi="Century"/>
        </w:rPr>
      </w:pPr>
    </w:p>
    <w:p w:rsidR="00B93D4D" w:rsidRDefault="00B93D4D">
      <w:pPr>
        <w:rPr>
          <w:rFonts w:ascii="Times New Roman" w:hAnsi="Century"/>
        </w:rPr>
      </w:pPr>
      <w:r>
        <w:rPr>
          <w:rFonts w:hAnsi="Century" w:hint="eastAsia"/>
        </w:rPr>
        <w:t>備考</w:t>
      </w:r>
    </w:p>
    <w:p w:rsidR="00B93D4D" w:rsidRDefault="00B93D4D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※印の欄には</w:t>
      </w:r>
      <w:r w:rsidR="00B22CBD">
        <w:rPr>
          <w:rFonts w:hAnsi="Century" w:hint="eastAsia"/>
        </w:rPr>
        <w:t>、</w:t>
      </w:r>
      <w:r>
        <w:rPr>
          <w:rFonts w:hAnsi="Century" w:hint="eastAsia"/>
        </w:rPr>
        <w:t>記入しないこと。</w:t>
      </w:r>
    </w:p>
    <w:p w:rsidR="00B93D4D" w:rsidRDefault="00B93D4D">
      <w:pPr>
        <w:rPr>
          <w:rFonts w:ascii="Times New Roman"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用紙の大きさは</w:t>
      </w:r>
      <w:r w:rsidR="00B22CBD">
        <w:rPr>
          <w:rFonts w:hAnsi="Century" w:hint="eastAsia"/>
        </w:rPr>
        <w:t>、</w:t>
      </w:r>
      <w:r w:rsidR="00ED27C0">
        <w:rPr>
          <w:rFonts w:hAnsi="Century" w:hint="eastAsia"/>
        </w:rPr>
        <w:t>日本産業規格</w:t>
      </w:r>
      <w:r w:rsidR="00ED27C0">
        <w:rPr>
          <w:rFonts w:hAnsi="Century"/>
        </w:rPr>
        <w:t>A</w:t>
      </w:r>
      <w:r w:rsidR="00ED27C0">
        <w:rPr>
          <w:rFonts w:hAnsi="Century" w:hint="eastAsia"/>
        </w:rPr>
        <w:t>列</w:t>
      </w:r>
      <w:r w:rsidR="00ED27C0">
        <w:rPr>
          <w:rFonts w:hAnsi="Century"/>
        </w:rPr>
        <w:t>4</w:t>
      </w:r>
      <w:r w:rsidR="00ED27C0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B93D4D">
      <w:endnotePr>
        <w:numStart w:val="0"/>
      </w:endnotePr>
      <w:pgSz w:w="11900" w:h="16832" w:code="9"/>
      <w:pgMar w:top="1361" w:right="1134" w:bottom="136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919" w:rsidRDefault="004A791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4A7919" w:rsidRDefault="004A791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919" w:rsidRDefault="004A7919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4A7919" w:rsidRDefault="004A7919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4D"/>
    <w:rsid w:val="00032E67"/>
    <w:rsid w:val="0004491D"/>
    <w:rsid w:val="0019036F"/>
    <w:rsid w:val="0027646E"/>
    <w:rsid w:val="004A7919"/>
    <w:rsid w:val="0074383E"/>
    <w:rsid w:val="00925CAF"/>
    <w:rsid w:val="00A14336"/>
    <w:rsid w:val="00B22CBD"/>
    <w:rsid w:val="00B93D4D"/>
    <w:rsid w:val="00C679EE"/>
    <w:rsid w:val="00C833B9"/>
    <w:rsid w:val="00C854FD"/>
    <w:rsid w:val="00C95987"/>
    <w:rsid w:val="00EC1605"/>
    <w:rsid w:val="00ED27C0"/>
    <w:rsid w:val="00F5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E70DAD-E7D7-4472-9DE3-65697D25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jc w:val="right"/>
    </w:pPr>
    <w:rPr>
      <w:rFonts w:hAnsi="Century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eastAsia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2021-05-06T06:55:00Z</cp:lastPrinted>
  <dcterms:created xsi:type="dcterms:W3CDTF">2021-05-23T23:41:00Z</dcterms:created>
  <dcterms:modified xsi:type="dcterms:W3CDTF">2021-05-23T23:41:00Z</dcterms:modified>
</cp:coreProperties>
</file>